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85" w:rsidRDefault="00B33A85" w:rsidP="0086216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3A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Комплексный план </w:t>
      </w:r>
      <w:r w:rsidR="008621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мероприятий по гражданско-патриотическому воспитанию</w:t>
      </w:r>
    </w:p>
    <w:p w:rsidR="0086216B" w:rsidRPr="00B33A85" w:rsidRDefault="0086216B" w:rsidP="0086216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2020-2021 год</w:t>
      </w:r>
    </w:p>
    <w:p w:rsidR="00B33A85" w:rsidRPr="00B33A85" w:rsidRDefault="00B33A85" w:rsidP="00B33A85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876"/>
        <w:gridCol w:w="1255"/>
        <w:gridCol w:w="2309"/>
      </w:tblGrid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A85" w:rsidRPr="00B33A85" w:rsidTr="00742E8F">
        <w:trPr>
          <w:trHeight w:val="1255"/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гражданско-патриотическому воспитанию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 заместитель директора по ВР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и события»- пропаганда знаменательных исторических дат в истории России, Дней воинской славы России  с целью воспитания гордости за ратные и трудовые подвиги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Е.Н. – учитель истории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«Российской армии солдаты»- организация работы по поднятию престижа воинской службы на примере героических подвигов воинов Российской Армии, с честью выполнивших  воинский долг в Афганистане, Чечне, Сирии, 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 родителей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наших земляках, с честью проходящих военную службу в рядах Российской армии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Вербицкий С.Н. 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 ОБЖ</w:t>
            </w:r>
          </w:p>
        </w:tc>
      </w:tr>
      <w:tr w:rsidR="006227CE" w:rsidRPr="00B33A85" w:rsidTr="006227CE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CE" w:rsidRPr="00611492" w:rsidRDefault="006227CE" w:rsidP="006227CE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49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Буклеты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6227CE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6227CE" w:rsidRDefault="006227CE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Музею юных защитников «Подвиг» - 3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6227CE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6227CE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Е.Н. – учитель истории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6227CE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Дни воинской славы России</w:t>
            </w:r>
            <w:r w:rsidR="006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6227CE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Е.Н. – учитель истории</w:t>
            </w:r>
          </w:p>
        </w:tc>
      </w:tr>
      <w:tr w:rsidR="006227CE" w:rsidRPr="00B33A85" w:rsidTr="006227CE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CE" w:rsidRPr="00611492" w:rsidRDefault="00554AB0" w:rsidP="00554AB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49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Дайджесты</w:t>
            </w:r>
            <w:r w:rsidR="006227CE" w:rsidRPr="0061149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61149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6227CE" w:rsidRPr="0061149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6227CE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помним!» - тематическое досье о </w:t>
            </w:r>
            <w:proofErr w:type="spellStart"/>
            <w:r w:rsidR="006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нижневартовцах</w:t>
            </w:r>
            <w:proofErr w:type="spellEnd"/>
            <w:r w:rsidR="006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участниках Великой Отечественной войны»</w:t>
            </w:r>
          </w:p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6227CE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  <w:r w:rsidR="0062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 учитель русского языка и литературы</w:t>
            </w:r>
          </w:p>
        </w:tc>
      </w:tr>
      <w:tr w:rsidR="00554AB0" w:rsidRPr="00B33A85" w:rsidTr="00240B72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AB0" w:rsidRPr="00611492" w:rsidRDefault="00554AB0" w:rsidP="00554AB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49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Акции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554AB0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554AB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ветерану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AB49E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AB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педагог-организатор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554AB0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AB49E7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</w:t>
            </w:r>
          </w:p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AB49E7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AB49E7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AB49E7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B49E7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B49E7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боевого сражения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B49E7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B49E7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Вербицкий С.Н. – </w:t>
            </w:r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 ОБЖ</w:t>
            </w:r>
          </w:p>
        </w:tc>
      </w:tr>
      <w:tr w:rsidR="00AB49E7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E1621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E1621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AE1621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9E7" w:rsidRDefault="0086216B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AE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педагог-организатор</w:t>
            </w:r>
          </w:p>
        </w:tc>
      </w:tr>
      <w:tr w:rsidR="00AE1621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621" w:rsidRDefault="00AE1621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621" w:rsidRDefault="00AE1621" w:rsidP="00AE1621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победы» - песенный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621" w:rsidRDefault="00AE1621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1621" w:rsidRDefault="00AE1621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педагог-организатор</w:t>
            </w:r>
          </w:p>
        </w:tc>
      </w:tr>
      <w:tr w:rsidR="00FD737C" w:rsidRPr="00B33A85" w:rsidTr="00CF104D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37C" w:rsidRPr="00FD737C" w:rsidRDefault="00FD737C" w:rsidP="00FD737C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FD737C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D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FD737C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строя и песни 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«Славе – не меркнуть. Традициям – жить!»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86216B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Вербицкий С.Н. преподаватель</w:t>
            </w:r>
            <w:r w:rsidR="00FD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 ОБЖ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FD737C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FD737C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военной песни «Две звезды»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FD737C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FD737C" w:rsidP="0086216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 w:rsidR="008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педагог-организатор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FD737C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огнях победного салюта, искорки людских счастливых слез…» -выставка литературы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FD737C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А.Л. – заведующий библиотекой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FD737C" w:rsidP="00316FC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«Подвигом славны мои земляки!»- тематический вечер, посвященный Дню Победы в Великой Отечественной войне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B33A85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316FCA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педагог-организатор</w:t>
            </w:r>
          </w:p>
        </w:tc>
      </w:tr>
      <w:tr w:rsidR="00B33A85" w:rsidRPr="00B33A85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316FCA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33A85" w:rsidRPr="00B3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316FCA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допризывника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316FCA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B33A85" w:rsidRDefault="00316FCA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Вербицкий С.Н. – педагог-организатор ОБЖ</w:t>
            </w:r>
          </w:p>
        </w:tc>
      </w:tr>
      <w:tr w:rsidR="00B33A85" w:rsidRPr="00316FCA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316FCA" w:rsidRDefault="00A418A4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3A85"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316FCA" w:rsidRDefault="00B33A85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«Есть такая профессия- Родину защищать» - </w:t>
            </w:r>
            <w:r w:rsidR="00A4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военизированная игра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316FCA" w:rsidRDefault="00A418A4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A85" w:rsidRPr="00316FCA" w:rsidRDefault="00A418A4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А.А.-учитель физической культуры</w:t>
            </w:r>
          </w:p>
        </w:tc>
      </w:tr>
      <w:tr w:rsidR="00A418A4" w:rsidRPr="00316FCA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Pr="00316FCA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поколений» - в гости к ветерану войны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B33A85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8A4" w:rsidRPr="00316FCA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Pr="00316FCA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«Они отстояли мир»- виртуальная ретро – выставка военных фотографий сохранившихся в фотоальбомах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Pr="00316FCA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май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18A4" w:rsidRPr="00316FCA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Pr="00316FCA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«Лица Победы»- </w:t>
            </w:r>
            <w:proofErr w:type="spellStart"/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Pr="00316FCA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8A4" w:rsidRDefault="00A418A4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661" w:rsidRPr="00316FCA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Default="00D37661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Pr="00316FCA" w:rsidRDefault="00D37661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дорогам Великой Победы»- интерактивно-музыкально-поэтический </w:t>
            </w:r>
            <w:proofErr w:type="spellStart"/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Default="00D37661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Default="0086216B" w:rsidP="00A418A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педагог-организатор</w:t>
            </w:r>
          </w:p>
        </w:tc>
      </w:tr>
      <w:tr w:rsidR="00D37661" w:rsidRPr="00316FCA" w:rsidTr="00742E8F">
        <w:trPr>
          <w:tblCellSpacing w:w="0" w:type="dxa"/>
        </w:trPr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Default="00D37661" w:rsidP="00D37661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Pr="00316FCA" w:rsidRDefault="00D37661" w:rsidP="00D37661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только слышал о войне»- конкурс чтецов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Default="00D37661" w:rsidP="00D37661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661" w:rsidRDefault="0086216B" w:rsidP="00D37661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Е.Н.</w:t>
            </w:r>
            <w:r w:rsidR="00D3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педагог-организатор</w:t>
            </w:r>
          </w:p>
        </w:tc>
      </w:tr>
    </w:tbl>
    <w:p w:rsidR="00B33A85" w:rsidRPr="00611492" w:rsidRDefault="00611492" w:rsidP="00B33A85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1149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План работы музея юных защитников Родины «Подвиг»</w:t>
      </w:r>
      <w:r w:rsidR="00B33A85" w:rsidRPr="0061149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819"/>
        <w:gridCol w:w="1559"/>
        <w:gridCol w:w="2404"/>
      </w:tblGrid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музея.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И.В.- заместитель директора по ВР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Собрания актива и Совета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Морозова Е.Н.- учитель истории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материалов по «Дням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Систематически, согласно календарю Дней воинской славы</w:t>
            </w:r>
          </w:p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лекторской группы. Проведение экскурсий. 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Морозова Е.Н.- учитель истории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«Забота». Накопление и систематизация материала о ветеранах Великой Отечественной войны и тружениках тыла 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апрель-май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</w:p>
        </w:tc>
      </w:tr>
      <w:tr w:rsidR="00611492" w:rsidRPr="00611492" w:rsidTr="0086216B">
        <w:trPr>
          <w:trHeight w:val="9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Операция «Поиск»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(выпускники школы, проходящие службу в ВС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Информационный час «День снятия блокады Ленинграда», «Дневник Тани Савичевой», просмотр фильма о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Помощь в реализации мероприятий к месячнику по военно-патриотическому воспитанию.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локальных войн к празднику 23 февраля.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Мероприятие, посвященное выводу войск из Афганистана «Долг. Честь. Память».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Тематическая полка «Война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Тематическая полка «На службе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  <w:shd w:val="clear" w:color="auto" w:fill="FFFFFF"/>
              </w:rPr>
              <w:t>Тематическая полка «У войны не женское лицо»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Принять участие в городской акции «Время добрых 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  <w:shd w:val="clear" w:color="auto" w:fill="FFFFFF"/>
              </w:rPr>
              <w:t>Встреча тружеников тыла «Нам не помнить об этом нельзя…»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Приглашение …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  <w:shd w:val="clear" w:color="auto" w:fill="FFFFFF"/>
              </w:rPr>
              <w:t>Музыкально-литературный салон «Песни с которыми мы победили»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А.С. – педагог-организатор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shd w:val="clear" w:color="auto" w:fill="FFFFFF"/>
              </w:rPr>
            </w:pPr>
            <w:r w:rsidRPr="00611492">
              <w:rPr>
                <w:color w:val="1C1C1C"/>
                <w:shd w:val="clear" w:color="auto" w:fill="FFFFFF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shd w:val="clear" w:color="auto" w:fill="FFFFFF"/>
              </w:rPr>
            </w:pPr>
            <w:r w:rsidRPr="00611492">
              <w:rPr>
                <w:color w:val="1C1C1C"/>
                <w:shd w:val="clear" w:color="auto" w:fill="FFFFFF"/>
              </w:rPr>
              <w:t>Встреча с детьми войны «Жестокая правда войны!»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Приглашение: Мартина Татьяна Егоровна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локальных войн к празднику 9 мая.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Конкурс детских рисунков «Салют, Победа!»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Викторина для детей «Знатоки истории страны»</w:t>
            </w:r>
          </w:p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 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  <w:shd w:val="clear" w:color="auto" w:fill="FFFFFF"/>
              </w:rPr>
              <w:t>Военно-патриотическая игра «Дорогами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9 -11 классы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памятника погибшим воинам.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музее юных защитников Родины.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На протяжении года.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Отдел экскурсоводов.</w:t>
            </w:r>
          </w:p>
        </w:tc>
      </w:tr>
      <w:tr w:rsidR="00611492" w:rsidRPr="00611492" w:rsidTr="0086216B">
        <w:trPr>
          <w:trHeight w:val="1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Накопление и систематизация выставочного материала и фондов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Е.Н.- учитель истории</w:t>
            </w:r>
          </w:p>
        </w:tc>
      </w:tr>
      <w:tr w:rsidR="00611492" w:rsidRPr="00611492" w:rsidTr="0086216B">
        <w:trPr>
          <w:trHeight w:val="8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музея за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8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86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11492" w:rsidRPr="00611492" w:rsidTr="00611492">
        <w:trPr>
          <w:trHeight w:val="6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92" w:rsidRPr="00611492" w:rsidRDefault="00611492" w:rsidP="00B63E0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92" w:rsidRPr="00611492" w:rsidRDefault="00611492" w:rsidP="00B63E0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61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9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Работа экспозиции «Музей одного экспоната»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Медали участников ВОВ, посвященные юбилеям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7 А,Б,В,Г классы, классные руководители 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Медаль «Ветеран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,В классы, 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Медаль «Пятьдесят лет Вооруженных сил СССР»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,В, классы,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Медаль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Медаль «За боевые заслуги»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,В классы,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Медаль «За победу над Германией в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6 А,Б,В,Г классы, классные руководители 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Выставка юбилейных монет, посвященных Победе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5,А,Б,В,Г классы, классные руководители 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Раритеты Победы (письма, фотографии, др.)</w:t>
            </w:r>
          </w:p>
          <w:p w:rsidR="00611492" w:rsidRPr="00611492" w:rsidRDefault="00611492" w:rsidP="00B63E08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4 А,Б,В,Г классы, 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Медаль «За взятие Берлина»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,В,Г,Д  классы, </w:t>
            </w:r>
          </w:p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Фотовыставка «Память жива»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2А,Б,В,Г,Д классы, 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</w:rPr>
              <w:t>Выставка экспонатов из школьного музея «Мы помним павших имена!»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</w:rPr>
            </w:pPr>
            <w:r w:rsidRPr="00611492">
              <w:rPr>
                <w:color w:val="1C1C1C"/>
                <w:shd w:val="clear" w:color="auto" w:fill="FFFFFF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1492" w:rsidRPr="00611492" w:rsidTr="008621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492" w:rsidRPr="00611492" w:rsidRDefault="00611492" w:rsidP="00B63E08">
            <w:pPr>
              <w:pStyle w:val="a3"/>
              <w:spacing w:before="0" w:beforeAutospacing="0" w:after="0" w:afterAutospacing="0"/>
              <w:rPr>
                <w:color w:val="1C1C1C"/>
                <w:shd w:val="clear" w:color="auto" w:fill="FFFFFF"/>
              </w:rPr>
            </w:pPr>
            <w:r w:rsidRPr="00611492">
              <w:rPr>
                <w:color w:val="1C1C1C"/>
                <w:shd w:val="clear" w:color="auto" w:fill="FFFFFF"/>
              </w:rPr>
              <w:t>Проектная деятельность. Проект «Дедушкина медаль», стенды «ГОРОДА ГЕРОИ»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611492" w:rsidRDefault="00611492" w:rsidP="00B6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11492" w:rsidRPr="00611492" w:rsidRDefault="00611492" w:rsidP="0061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92" w:rsidRPr="00611492" w:rsidRDefault="00611492" w:rsidP="00611492">
      <w:pPr>
        <w:rPr>
          <w:rFonts w:ascii="Times New Roman" w:hAnsi="Times New Roman" w:cs="Times New Roman"/>
          <w:b/>
          <w:sz w:val="24"/>
          <w:szCs w:val="24"/>
        </w:rPr>
      </w:pPr>
    </w:p>
    <w:p w:rsidR="00B33A85" w:rsidRPr="00611492" w:rsidRDefault="00B33A85" w:rsidP="00B33A85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2C9" w:rsidRPr="00611492" w:rsidRDefault="00AC12C9">
      <w:pPr>
        <w:rPr>
          <w:rFonts w:ascii="Times New Roman" w:hAnsi="Times New Roman" w:cs="Times New Roman"/>
          <w:sz w:val="24"/>
          <w:szCs w:val="24"/>
        </w:rPr>
      </w:pPr>
    </w:p>
    <w:sectPr w:rsidR="00AC12C9" w:rsidRPr="0061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3D0"/>
    <w:multiLevelType w:val="hybridMultilevel"/>
    <w:tmpl w:val="ECA4ED5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85"/>
    <w:rsid w:val="00316FCA"/>
    <w:rsid w:val="00554AB0"/>
    <w:rsid w:val="00611492"/>
    <w:rsid w:val="006227CE"/>
    <w:rsid w:val="00742E8F"/>
    <w:rsid w:val="0086216B"/>
    <w:rsid w:val="0087366C"/>
    <w:rsid w:val="00A418A4"/>
    <w:rsid w:val="00AB49E7"/>
    <w:rsid w:val="00AC12C9"/>
    <w:rsid w:val="00AC70F9"/>
    <w:rsid w:val="00AE1621"/>
    <w:rsid w:val="00B33A85"/>
    <w:rsid w:val="00D37661"/>
    <w:rsid w:val="00F875C4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17F1"/>
  <w15:chartTrackingRefBased/>
  <w15:docId w15:val="{D80653E4-9F24-4202-A470-064AE5D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6</cp:revision>
  <dcterms:created xsi:type="dcterms:W3CDTF">2019-09-23T07:54:00Z</dcterms:created>
  <dcterms:modified xsi:type="dcterms:W3CDTF">2021-03-05T09:16:00Z</dcterms:modified>
</cp:coreProperties>
</file>